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5C6D46" w:rsidTr="00CE209E">
        <w:trPr>
          <w:trHeight w:val="550"/>
        </w:trPr>
        <w:tc>
          <w:tcPr>
            <w:tcW w:w="4369" w:type="dxa"/>
            <w:gridSpan w:val="2"/>
          </w:tcPr>
          <w:p w:rsidR="005C6D46" w:rsidRDefault="005C6D46" w:rsidP="00836093">
            <w:r>
              <w:t>Név:</w:t>
            </w:r>
          </w:p>
          <w:p w:rsidR="005C6D46" w:rsidRDefault="005C6D46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5C6D46" w:rsidRDefault="0027587F" w:rsidP="00836093">
            <w:pPr>
              <w:jc w:val="center"/>
            </w:pPr>
            <w:r>
              <w:t>11</w:t>
            </w:r>
            <w:r w:rsidR="0071432D">
              <w:t>/</w:t>
            </w:r>
            <w:r w:rsidR="00ED61AD">
              <w:t>IV. Szaporodás</w:t>
            </w:r>
          </w:p>
          <w:p w:rsidR="005C6D46" w:rsidRPr="00DC7E7F" w:rsidRDefault="0009535E" w:rsidP="008360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5C6D46" w:rsidRDefault="005C6D46" w:rsidP="00836093">
            <w:pPr>
              <w:jc w:val="center"/>
            </w:pPr>
            <w:r>
              <w:t>/60pont – érdemjegy:</w:t>
            </w:r>
          </w:p>
          <w:p w:rsidR="005C6D46" w:rsidRDefault="005C6D46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/15pont</w:t>
            </w:r>
          </w:p>
        </w:tc>
      </w:tr>
      <w:tr w:rsidR="005C6D46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65" w:rsidRDefault="0051240F" w:rsidP="00725998">
            <w:r>
              <w:t>J</w:t>
            </w:r>
            <w:r w:rsidR="00B27015">
              <w:t xml:space="preserve">ellemezd a </w:t>
            </w:r>
            <w:r>
              <w:t>nemi érés és a testmagasság változását</w:t>
            </w:r>
            <w:r w:rsidR="00725998">
              <w:t xml:space="preserve">, </w:t>
            </w:r>
            <w:r>
              <w:t>az életkor, illetve a történelem s</w:t>
            </w:r>
            <w:r w:rsidR="00B80555">
              <w:t>orán! Grafikont szabad rajzolni.</w:t>
            </w:r>
          </w:p>
          <w:p w:rsidR="00B327D5" w:rsidRDefault="00B327D5" w:rsidP="00725998"/>
        </w:tc>
      </w:tr>
      <w:tr w:rsidR="005C6D46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/20pont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51240F" w:rsidP="001C3BEF">
            <w:pPr>
              <w:ind w:firstLine="1325"/>
            </w:pPr>
            <w:r>
              <w:t>A = Petesejt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221EF1">
            <w:pPr>
              <w:ind w:firstLine="1325"/>
            </w:pPr>
            <w:r>
              <w:t xml:space="preserve">A = </w:t>
            </w:r>
            <w:r w:rsidR="00221EF1">
              <w:t>Klón</w:t>
            </w:r>
            <w:r w:rsidR="00C634BA">
              <w:t>ok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C3BEF">
            <w:pPr>
              <w:ind w:firstLine="1325"/>
            </w:pPr>
            <w:r>
              <w:t xml:space="preserve">B = </w:t>
            </w:r>
            <w:r w:rsidR="0051240F">
              <w:t>Spermium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221EF1">
            <w:pPr>
              <w:ind w:firstLine="1325"/>
            </w:pPr>
            <w:r>
              <w:t xml:space="preserve">B = </w:t>
            </w:r>
            <w:r w:rsidR="00C634BA">
              <w:t>Ikrek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</w:tr>
      <w:tr w:rsidR="006871EB" w:rsidTr="00CE209E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00407" w:rsidP="00247180">
            <w:r>
              <w:t>Önállóan képes mozogni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221EF1" w:rsidP="00221EF1">
            <w:r>
              <w:t>Mindig egyidősek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375A20" w:rsidP="00AB1BDA">
            <w:r>
              <w:t>Érését követő 48 órán belül elpusztul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221EF1" w:rsidP="006871EB">
            <w:r>
              <w:t>Nemük eltérő lehet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375A20" w:rsidP="00B00407">
            <w:r>
              <w:t xml:space="preserve">Maganyaga hozzájárul a zigóta </w:t>
            </w:r>
            <w:r w:rsidR="00B00407">
              <w:t>DNS-éhez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221EF1" w:rsidP="006871EB">
            <w:r>
              <w:t>Genetikailag mindig teljesen egyeznek egymással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00407" w:rsidP="006871EB">
            <w:r>
              <w:t>Rendszeresen osztódik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C634BA" w:rsidP="006871EB">
            <w:r>
              <w:t>Több egyed is alkothatja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83065" w:rsidP="00B00407">
            <w:r>
              <w:t>Folyamatosan termelődik a szervezetben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C634BA" w:rsidP="006871EB">
            <w:r>
              <w:t>Természetes módon is létrejöhetnek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8A3632" w:rsidTr="00FD4DD6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56"/>
              <w:gridCol w:w="426"/>
              <w:gridCol w:w="283"/>
              <w:gridCol w:w="284"/>
              <w:gridCol w:w="3699"/>
            </w:tblGrid>
            <w:tr w:rsidR="00EC4AB4" w:rsidTr="00EC4AB4">
              <w:tc>
                <w:tcPr>
                  <w:tcW w:w="5856" w:type="dxa"/>
                </w:tcPr>
                <w:p w:rsidR="008A3632" w:rsidRDefault="00585731" w:rsidP="008A3632">
                  <w:r>
                    <w:t>E helyen érnek a spermiumok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99" w:type="dxa"/>
                </w:tcPr>
                <w:p w:rsidR="008A3632" w:rsidRDefault="00585731" w:rsidP="008A3632">
                  <w:r>
                    <w:t>Prosztata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585731" w:rsidP="00EC4AB4">
                  <w:r>
                    <w:t>Benne alakul ki a sárgatest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99" w:type="dxa"/>
                </w:tcPr>
                <w:p w:rsidR="008A3632" w:rsidRDefault="00585731" w:rsidP="008A3632">
                  <w:r>
                    <w:t>Petevezeték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585731" w:rsidP="008A3632">
                  <w:r>
                    <w:t>A hím ivarsejtek termelődési helye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99" w:type="dxa"/>
                </w:tcPr>
                <w:p w:rsidR="008A3632" w:rsidRDefault="00585731" w:rsidP="008A3632">
                  <w:r>
                    <w:t>Húgycső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585731" w:rsidP="00EC4AB4">
                  <w:r>
                    <w:t>Általában itt történik meg a megtermékenyítés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99" w:type="dxa"/>
                </w:tcPr>
                <w:p w:rsidR="008A3632" w:rsidRDefault="00585731" w:rsidP="008A3632">
                  <w:r>
                    <w:t>Barlangos test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585731" w:rsidP="00585731">
                  <w:r>
                    <w:t>Az ivarsejtek és a vizelet is áramlik rajta keresztül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99" w:type="dxa"/>
                </w:tcPr>
                <w:p w:rsidR="008A3632" w:rsidRDefault="00585731" w:rsidP="008A3632">
                  <w:r>
                    <w:t>Petefészek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585731" w:rsidP="00585731">
                  <w:r>
                    <w:t xml:space="preserve">A belőle kivezető erek elzárhatók, így a </w:t>
                  </w:r>
                  <w:r w:rsidR="00071BAE">
                    <w:t>megtelik vérrel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99" w:type="dxa"/>
                </w:tcPr>
                <w:p w:rsidR="008A3632" w:rsidRDefault="00585731" w:rsidP="008A3632">
                  <w:r>
                    <w:t>Mellékhere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B327D5" w:rsidP="00071BAE">
                  <w:r>
                    <w:t>Belőle szabadul ki az érett petesejt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699" w:type="dxa"/>
                </w:tcPr>
                <w:p w:rsidR="008A3632" w:rsidRDefault="00071BAE" w:rsidP="008A3632">
                  <w:r>
                    <w:t>Sárgatest</w:t>
                  </w:r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B327D5" w:rsidP="00B327D5">
                  <w:r>
                    <w:t>Progeszteron fő termelési helye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3699" w:type="dxa"/>
                </w:tcPr>
                <w:p w:rsidR="00B327D5" w:rsidRDefault="00B327D5" w:rsidP="00B327D5">
                  <w:r>
                    <w:t>Méhnyálkahártya</w:t>
                  </w:r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B327D5" w:rsidP="00B327D5">
                  <w:r>
                    <w:t>Menstruáció során jelentős része lelökődik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3699" w:type="dxa"/>
                </w:tcPr>
                <w:p w:rsidR="00B327D5" w:rsidRDefault="00B327D5" w:rsidP="00B327D5">
                  <w:r>
                    <w:t>Tüsző</w:t>
                  </w:r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B327D5" w:rsidP="00B327D5">
                  <w:r>
                    <w:t xml:space="preserve">Váladéka </w:t>
                  </w:r>
                  <w:r w:rsidR="007C6F69">
                    <w:t>az ondó jelentős térfogatát teszi ki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3699" w:type="dxa"/>
                </w:tcPr>
                <w:p w:rsidR="00B327D5" w:rsidRDefault="00B327D5" w:rsidP="00B327D5">
                  <w:r>
                    <w:t>Herecsatorna</w:t>
                  </w:r>
                </w:p>
              </w:tc>
            </w:tr>
          </w:tbl>
          <w:p w:rsidR="008A3632" w:rsidRDefault="008A3632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1240F" w:rsidP="006871EB">
            <w:r>
              <w:t>Másodlagos nemi jelleg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015005" w:rsidRDefault="00015005" w:rsidP="006871EB"/>
          <w:p w:rsidR="0028792C" w:rsidRDefault="0028792C" w:rsidP="006871EB"/>
          <w:p w:rsidR="006871EB" w:rsidRDefault="00E54908" w:rsidP="006871EB">
            <w:r>
              <w:t>Magzatburok</w:t>
            </w:r>
            <w:r w:rsidR="006871EB">
              <w:t>:</w:t>
            </w:r>
          </w:p>
          <w:p w:rsidR="006871EB" w:rsidRDefault="006871EB" w:rsidP="006871EB"/>
          <w:p w:rsidR="00015005" w:rsidRDefault="00015005" w:rsidP="006871EB"/>
          <w:p w:rsidR="0028792C" w:rsidRDefault="0028792C" w:rsidP="006871EB"/>
          <w:p w:rsidR="0028792C" w:rsidRDefault="0028792C" w:rsidP="006871EB"/>
          <w:p w:rsidR="006871EB" w:rsidRDefault="00C634BA" w:rsidP="006871EB">
            <w:r>
              <w:t>Meddőség</w:t>
            </w:r>
            <w:r w:rsidR="005004D1">
              <w:t>:</w:t>
            </w:r>
          </w:p>
          <w:p w:rsidR="006871EB" w:rsidRDefault="006871EB" w:rsidP="006871EB"/>
          <w:p w:rsidR="00015005" w:rsidRDefault="00015005" w:rsidP="006871EB"/>
          <w:p w:rsidR="0028792C" w:rsidRDefault="0028792C" w:rsidP="006871EB"/>
          <w:p w:rsidR="0028792C" w:rsidRDefault="0028792C" w:rsidP="006871EB"/>
          <w:p w:rsidR="006871EB" w:rsidRDefault="007C6F69" w:rsidP="006871EB">
            <w:r>
              <w:t>Ondóhólyag</w:t>
            </w:r>
            <w:bookmarkStart w:id="0" w:name="_GoBack"/>
            <w:bookmarkEnd w:id="0"/>
            <w:r w:rsidR="006871EB">
              <w:t>:</w:t>
            </w:r>
          </w:p>
          <w:p w:rsidR="006871EB" w:rsidRDefault="006871EB" w:rsidP="006871EB"/>
          <w:p w:rsidR="00015005" w:rsidRDefault="00015005" w:rsidP="006871EB"/>
          <w:p w:rsidR="0028792C" w:rsidRDefault="0028792C" w:rsidP="006871EB"/>
          <w:p w:rsidR="0028792C" w:rsidRDefault="0028792C" w:rsidP="006871EB"/>
          <w:p w:rsidR="006871EB" w:rsidRDefault="00015005" w:rsidP="006871EB">
            <w:r>
              <w:t>Szemérem</w:t>
            </w:r>
            <w:r w:rsidR="00B327D5">
              <w:t>ajkak</w:t>
            </w:r>
            <w:r w:rsidR="006871EB">
              <w:t>:</w:t>
            </w:r>
          </w:p>
          <w:p w:rsidR="0046159D" w:rsidRDefault="0046159D" w:rsidP="006871EB"/>
          <w:p w:rsidR="0028792C" w:rsidRDefault="0028792C" w:rsidP="006871EB"/>
          <w:p w:rsidR="00015005" w:rsidRDefault="00015005" w:rsidP="006871EB"/>
          <w:p w:rsidR="0028792C" w:rsidRDefault="0028792C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B2701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51240F" w:rsidP="0051240F">
            <w:r>
              <w:t>Sorolj fel minél több családtervezési módszert, majd érvelj mindegyik mellett és ellen!</w:t>
            </w:r>
          </w:p>
          <w:p w:rsidR="00BF2144" w:rsidRDefault="00BF2144" w:rsidP="0051240F"/>
        </w:tc>
      </w:tr>
      <w:tr w:rsidR="00B27015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015" w:rsidRPr="00904C47" w:rsidRDefault="00B27015" w:rsidP="00B2701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pPr>
              <w:jc w:val="right"/>
            </w:pPr>
            <w:r>
              <w:t>/5 pont</w:t>
            </w:r>
          </w:p>
        </w:tc>
      </w:tr>
      <w:tr w:rsidR="00B2701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pPr>
              <w:tabs>
                <w:tab w:val="left" w:pos="3810"/>
              </w:tabs>
            </w:pPr>
            <w:r>
              <w:t>Külön lapon elemezz egy közelmúltban látott/hallott/olvasott sajtóhírt a fejezetben tanultak alapján!</w:t>
            </w:r>
          </w:p>
        </w:tc>
      </w:tr>
      <w:tr w:rsidR="00EC4AB4" w:rsidTr="00836093">
        <w:trPr>
          <w:trHeight w:val="550"/>
        </w:trPr>
        <w:tc>
          <w:tcPr>
            <w:tcW w:w="4369" w:type="dxa"/>
            <w:gridSpan w:val="2"/>
          </w:tcPr>
          <w:p w:rsidR="00EC4AB4" w:rsidRDefault="00EC4AB4" w:rsidP="00836093">
            <w:r>
              <w:lastRenderedPageBreak/>
              <w:t>Név:</w:t>
            </w:r>
          </w:p>
          <w:p w:rsidR="00EC4AB4" w:rsidRDefault="00EC4AB4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EC4AB4" w:rsidRDefault="0027587F" w:rsidP="00836093">
            <w:pPr>
              <w:jc w:val="center"/>
            </w:pPr>
            <w:r>
              <w:t>11</w:t>
            </w:r>
            <w:r w:rsidR="0071432D">
              <w:t>/</w:t>
            </w:r>
            <w:r w:rsidR="001D3870">
              <w:t xml:space="preserve"> </w:t>
            </w:r>
            <w:r w:rsidR="00ED61AD">
              <w:t>IV. Szaporodás</w:t>
            </w:r>
          </w:p>
          <w:p w:rsidR="00EC4AB4" w:rsidRPr="00DC7E7F" w:rsidRDefault="00E53610" w:rsidP="008360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4AB4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EC4AB4" w:rsidRDefault="00EC4AB4" w:rsidP="00836093">
            <w:pPr>
              <w:jc w:val="center"/>
            </w:pPr>
            <w:r>
              <w:t>/60pont – érdemjegy:</w:t>
            </w:r>
          </w:p>
          <w:p w:rsidR="00EC4AB4" w:rsidRDefault="00EC4AB4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725998" w:rsidP="00725998">
            <w:r>
              <w:t>Írj és rajzolj tizenöt pontért a hím nemi működésről, ha lány vagy, illetve a női nemi működésről, ha fiú vagy</w:t>
            </w:r>
            <w:r w:rsidR="00B80555">
              <w:t>!</w:t>
            </w:r>
          </w:p>
          <w:p w:rsidR="00B327D5" w:rsidRDefault="00B327D5" w:rsidP="00725998"/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/20pont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A = </w:t>
            </w:r>
            <w:r w:rsidR="00A15A59">
              <w:t>Óvszer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221EF1">
            <w:pPr>
              <w:ind w:firstLine="1325"/>
            </w:pPr>
            <w:r>
              <w:t xml:space="preserve">A = </w:t>
            </w:r>
            <w:r w:rsidR="00221EF1">
              <w:t>Anyák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A15A59">
              <w:t>Terhesség megszakítás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221EF1">
            <w:pPr>
              <w:ind w:firstLine="1325"/>
            </w:pPr>
            <w:r>
              <w:t xml:space="preserve">B = </w:t>
            </w:r>
            <w:r w:rsidR="00221EF1">
              <w:t>Apák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265482" w:rsidP="00265482">
            <w:r>
              <w:t>Alkalmazása gátolja az ivarsejtek találkozását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221EF1" w:rsidP="00221EF1">
            <w:r>
              <w:t>Végső testmagasságukat fiatalabb korban érik el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83065" w:rsidP="00583065">
            <w:r>
              <w:t>Közösülést megelőzően előkészületeket igényel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634BA" w:rsidP="00C634BA">
            <w:r>
              <w:t>A magzat számára a jelenlétük meghatározó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t>Akadályozza a nemi betegségek terjedését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C634BA" w:rsidP="00583065">
            <w:r>
              <w:t>Ivarmirigyük a hasüregben található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t>Alkalmazása gyakran szövődményekkel jár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C634BA" w:rsidP="00583065">
            <w:r>
              <w:t>Esetükben idővel meddőség alakulhat ki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t>Alkalmazását a jog szigorúan szabályozza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C634BA" w:rsidP="00C634BA">
            <w:r>
              <w:t>Még idős korban is érnek ivarsejtek a testükben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56"/>
              <w:gridCol w:w="426"/>
              <w:gridCol w:w="283"/>
              <w:gridCol w:w="284"/>
              <w:gridCol w:w="3699"/>
            </w:tblGrid>
            <w:tr w:rsidR="00583065" w:rsidTr="00836093">
              <w:tc>
                <w:tcPr>
                  <w:tcW w:w="5856" w:type="dxa"/>
                </w:tcPr>
                <w:p w:rsidR="00583065" w:rsidRDefault="000E7E86" w:rsidP="000E7E86">
                  <w:r>
                    <w:t>Az anya és a magzat közösen hozza létre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3699" w:type="dxa"/>
                </w:tcPr>
                <w:p w:rsidR="00583065" w:rsidRDefault="00276C6C" w:rsidP="00583065">
                  <w:r>
                    <w:t>Szülőcsatorna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276C6C" w:rsidP="00583065">
                  <w:r>
                    <w:t>A méh simaizomzatának erős összehúzódása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3699" w:type="dxa"/>
                </w:tcPr>
                <w:p w:rsidR="00583065" w:rsidRDefault="00624929" w:rsidP="00583065">
                  <w:r>
                    <w:t>Egypetéjű ikrek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276C6C" w:rsidP="00276C6C">
                  <w:r>
                    <w:t xml:space="preserve">A méh összehúzódását kiváltó hormon 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3699" w:type="dxa"/>
                </w:tcPr>
                <w:p w:rsidR="00583065" w:rsidRDefault="00624929" w:rsidP="00583065">
                  <w:r>
                    <w:t>Beágyazódás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276C6C" w:rsidP="00276C6C">
                  <w:r>
                    <w:t>Így nevezzük a hüvelyt, amikor a szülésről beszélünk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3699" w:type="dxa"/>
                </w:tcPr>
                <w:p w:rsidR="00583065" w:rsidRDefault="00006436" w:rsidP="00583065">
                  <w:r>
                    <w:t>Mesterséges megtermékenyítés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624929" w:rsidP="00583065">
                  <w:r>
                    <w:t>Megtermékenyített petesejtből két életképes zigóta alakul ki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3699" w:type="dxa"/>
                </w:tcPr>
                <w:p w:rsidR="00583065" w:rsidRDefault="00006436" w:rsidP="00006436">
                  <w:r>
                    <w:t>Naptár módszer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B327D5" w:rsidP="00B327D5">
                  <w:r>
                    <w:t>Az embrió a méh falához tapad, és táplálkozni kezd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3699" w:type="dxa"/>
                </w:tcPr>
                <w:p w:rsidR="00B327D5" w:rsidRDefault="00B327D5" w:rsidP="00B327D5">
                  <w:r>
                    <w:t>Méhlepény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B327D5" w:rsidP="00B327D5">
                  <w:r>
                    <w:t>A szülés során szerzett fertőzés okozza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3699" w:type="dxa"/>
                </w:tcPr>
                <w:p w:rsidR="00B327D5" w:rsidRDefault="00B327D5" w:rsidP="00B327D5">
                  <w:r>
                    <w:t>Gyermekágyi láz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B327D5" w:rsidP="00B327D5">
                  <w:r>
                    <w:t>Családtervezési eljárás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3699" w:type="dxa"/>
                </w:tcPr>
                <w:p w:rsidR="00B327D5" w:rsidRDefault="00B327D5" w:rsidP="00B327D5">
                  <w:r>
                    <w:t>Oxitocin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B327D5" w:rsidP="00B327D5">
                  <w:r>
                    <w:t>Egy időben termékenyül meg két petesejt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3699" w:type="dxa"/>
                </w:tcPr>
                <w:p w:rsidR="00B327D5" w:rsidRDefault="00B327D5" w:rsidP="00B327D5">
                  <w:r>
                    <w:t>Kétpetéjű ikrek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B327D5" w:rsidP="00B327D5">
                  <w:r>
                    <w:t>Az ivarsejtek az ember testén kívül olvadnak össze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3699" w:type="dxa"/>
                </w:tcPr>
                <w:p w:rsidR="00B327D5" w:rsidRDefault="00B327D5" w:rsidP="00B327D5">
                  <w:r>
                    <w:t>Szülési fájás</w:t>
                  </w:r>
                </w:p>
              </w:tc>
            </w:tr>
          </w:tbl>
          <w:p w:rsidR="00583065" w:rsidRDefault="00583065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5C06BD" w:rsidRDefault="00583065" w:rsidP="00583065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/10pont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t>Eutanázia:</w:t>
            </w:r>
          </w:p>
          <w:p w:rsidR="00583065" w:rsidRDefault="00583065" w:rsidP="00583065"/>
          <w:p w:rsidR="00583065" w:rsidRDefault="00583065" w:rsidP="00583065"/>
          <w:p w:rsidR="00015005" w:rsidRDefault="00015005" w:rsidP="00583065"/>
          <w:p w:rsidR="00583065" w:rsidRDefault="00583065" w:rsidP="00583065"/>
          <w:p w:rsidR="00583065" w:rsidRDefault="00583065" w:rsidP="00583065">
            <w:r>
              <w:t>Körülmetélés:</w:t>
            </w:r>
          </w:p>
          <w:p w:rsidR="00583065" w:rsidRDefault="00583065" w:rsidP="00583065"/>
          <w:p w:rsidR="00015005" w:rsidRDefault="00015005" w:rsidP="00583065"/>
          <w:p w:rsidR="00583065" w:rsidRDefault="00583065" w:rsidP="00583065"/>
          <w:p w:rsidR="00583065" w:rsidRDefault="00583065" w:rsidP="00583065"/>
          <w:p w:rsidR="00583065" w:rsidRDefault="00624929" w:rsidP="00583065">
            <w:r>
              <w:t>Klinikai halál</w:t>
            </w:r>
            <w:r w:rsidR="00583065">
              <w:t>:</w:t>
            </w:r>
          </w:p>
          <w:p w:rsidR="00583065" w:rsidRDefault="00583065" w:rsidP="00583065"/>
          <w:p w:rsidR="00583065" w:rsidRDefault="00583065" w:rsidP="00583065"/>
          <w:p w:rsidR="00015005" w:rsidRDefault="00015005" w:rsidP="00583065"/>
          <w:p w:rsidR="00583065" w:rsidRDefault="00583065" w:rsidP="00583065"/>
          <w:p w:rsidR="00583065" w:rsidRDefault="00B327D5" w:rsidP="00583065">
            <w:r>
              <w:t>Csikló</w:t>
            </w:r>
            <w:r w:rsidR="00583065">
              <w:t>:</w:t>
            </w:r>
          </w:p>
          <w:p w:rsidR="00583065" w:rsidRDefault="00583065" w:rsidP="00583065"/>
          <w:p w:rsidR="00015005" w:rsidRDefault="00015005" w:rsidP="00583065"/>
          <w:p w:rsidR="00583065" w:rsidRDefault="00583065" w:rsidP="00583065"/>
          <w:p w:rsidR="00583065" w:rsidRDefault="00583065" w:rsidP="00583065"/>
          <w:p w:rsidR="00583065" w:rsidRDefault="00067E91" w:rsidP="00583065">
            <w:r>
              <w:t>Dajkaanyaság</w:t>
            </w:r>
            <w:r w:rsidR="00583065">
              <w:t>:</w:t>
            </w:r>
          </w:p>
          <w:p w:rsidR="00583065" w:rsidRDefault="00583065" w:rsidP="00583065"/>
          <w:p w:rsidR="00015005" w:rsidRDefault="00015005" w:rsidP="00583065"/>
          <w:p w:rsidR="00583065" w:rsidRDefault="00583065" w:rsidP="00583065"/>
          <w:p w:rsidR="00583065" w:rsidRDefault="00583065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5C06BD" w:rsidRDefault="00583065" w:rsidP="00583065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/15pont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t>Sorolj az élet kezdetének illetve végének különböző állapotokhoz köthető pillanatai mellett és ellen szóló érveket!</w:t>
            </w:r>
          </w:p>
          <w:p w:rsidR="00BF2144" w:rsidRDefault="00BF2144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904C47" w:rsidRDefault="00583065" w:rsidP="0058306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/5 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tabs>
                <w:tab w:val="left" w:pos="3810"/>
              </w:tabs>
            </w:pPr>
            <w:r>
              <w:t>Külön lapon elemezz egy közelmúltban látott/hallott/olvasott sajtóhírt a fejezetben tanultak alapján!</w:t>
            </w:r>
          </w:p>
        </w:tc>
      </w:tr>
    </w:tbl>
    <w:p w:rsidR="00EC4AB4" w:rsidRPr="00265657" w:rsidRDefault="00EC4AB4" w:rsidP="00501CED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06436"/>
    <w:rsid w:val="00015005"/>
    <w:rsid w:val="000610CC"/>
    <w:rsid w:val="00067E91"/>
    <w:rsid w:val="00071BAE"/>
    <w:rsid w:val="00084A74"/>
    <w:rsid w:val="0009535E"/>
    <w:rsid w:val="000C3188"/>
    <w:rsid w:val="000E7E86"/>
    <w:rsid w:val="00103D6F"/>
    <w:rsid w:val="00157E5E"/>
    <w:rsid w:val="001C3BEF"/>
    <w:rsid w:val="001C7474"/>
    <w:rsid w:val="001D3870"/>
    <w:rsid w:val="001E4979"/>
    <w:rsid w:val="00221EF1"/>
    <w:rsid w:val="00247180"/>
    <w:rsid w:val="0026191B"/>
    <w:rsid w:val="00265482"/>
    <w:rsid w:val="00265657"/>
    <w:rsid w:val="0027587F"/>
    <w:rsid w:val="00276C6C"/>
    <w:rsid w:val="0028792C"/>
    <w:rsid w:val="002C0A19"/>
    <w:rsid w:val="0031503A"/>
    <w:rsid w:val="00340A74"/>
    <w:rsid w:val="00375A20"/>
    <w:rsid w:val="003A5F8F"/>
    <w:rsid w:val="00414B42"/>
    <w:rsid w:val="0046159D"/>
    <w:rsid w:val="004C10C6"/>
    <w:rsid w:val="005004D1"/>
    <w:rsid w:val="00501CED"/>
    <w:rsid w:val="0051240F"/>
    <w:rsid w:val="00540789"/>
    <w:rsid w:val="00546810"/>
    <w:rsid w:val="00583065"/>
    <w:rsid w:val="00585731"/>
    <w:rsid w:val="005C06BD"/>
    <w:rsid w:val="005C4692"/>
    <w:rsid w:val="005C619E"/>
    <w:rsid w:val="005C6D46"/>
    <w:rsid w:val="00624929"/>
    <w:rsid w:val="006871EB"/>
    <w:rsid w:val="0071432D"/>
    <w:rsid w:val="00725998"/>
    <w:rsid w:val="00733E1F"/>
    <w:rsid w:val="00735DA0"/>
    <w:rsid w:val="0077369F"/>
    <w:rsid w:val="007B1178"/>
    <w:rsid w:val="007C6F69"/>
    <w:rsid w:val="007E415D"/>
    <w:rsid w:val="00830C02"/>
    <w:rsid w:val="0086777F"/>
    <w:rsid w:val="008A05E8"/>
    <w:rsid w:val="008A3632"/>
    <w:rsid w:val="00904C47"/>
    <w:rsid w:val="0092028A"/>
    <w:rsid w:val="009529D3"/>
    <w:rsid w:val="009554F6"/>
    <w:rsid w:val="009A4099"/>
    <w:rsid w:val="00A15A59"/>
    <w:rsid w:val="00AB1BDA"/>
    <w:rsid w:val="00AF5F44"/>
    <w:rsid w:val="00B00407"/>
    <w:rsid w:val="00B27015"/>
    <w:rsid w:val="00B327D5"/>
    <w:rsid w:val="00B32E70"/>
    <w:rsid w:val="00B756DA"/>
    <w:rsid w:val="00B80555"/>
    <w:rsid w:val="00BF2144"/>
    <w:rsid w:val="00BF26B2"/>
    <w:rsid w:val="00BF6FF0"/>
    <w:rsid w:val="00C05C00"/>
    <w:rsid w:val="00C11630"/>
    <w:rsid w:val="00C56007"/>
    <w:rsid w:val="00C634BA"/>
    <w:rsid w:val="00CA60F9"/>
    <w:rsid w:val="00CE209E"/>
    <w:rsid w:val="00D15E71"/>
    <w:rsid w:val="00D251AD"/>
    <w:rsid w:val="00D34462"/>
    <w:rsid w:val="00D679BE"/>
    <w:rsid w:val="00DC7E7F"/>
    <w:rsid w:val="00E0462B"/>
    <w:rsid w:val="00E06A18"/>
    <w:rsid w:val="00E43260"/>
    <w:rsid w:val="00E53610"/>
    <w:rsid w:val="00E54908"/>
    <w:rsid w:val="00E60A8A"/>
    <w:rsid w:val="00EA2465"/>
    <w:rsid w:val="00EC4AB4"/>
    <w:rsid w:val="00ED333E"/>
    <w:rsid w:val="00ED61AD"/>
    <w:rsid w:val="00EE47F8"/>
    <w:rsid w:val="00F35A85"/>
    <w:rsid w:val="00F4302B"/>
    <w:rsid w:val="00F51E6B"/>
    <w:rsid w:val="00F96589"/>
    <w:rsid w:val="00FE0F22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10</cp:revision>
  <dcterms:created xsi:type="dcterms:W3CDTF">2015-08-07T10:18:00Z</dcterms:created>
  <dcterms:modified xsi:type="dcterms:W3CDTF">2015-08-07T15:50:00Z</dcterms:modified>
</cp:coreProperties>
</file>